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70" w:rsidRDefault="00F24970" w:rsidP="00F24970">
      <w:pPr>
        <w:spacing w:after="0"/>
        <w:jc w:val="center"/>
        <w:rPr>
          <w:sz w:val="32"/>
        </w:rPr>
      </w:pPr>
      <w:r>
        <w:rPr>
          <w:sz w:val="32"/>
        </w:rPr>
        <w:t>Com</w:t>
      </w:r>
      <w:r w:rsidR="000751A4">
        <w:rPr>
          <w:sz w:val="32"/>
        </w:rPr>
        <w:t>pleting the Square LAST Assignment</w:t>
      </w:r>
    </w:p>
    <w:p w:rsid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spacing w:after="0"/>
        <w:rPr>
          <w:sz w:val="32"/>
        </w:rPr>
      </w:pPr>
      <w:r w:rsidRPr="00F24970">
        <w:rPr>
          <w:sz w:val="32"/>
        </w:rPr>
        <w:t>Solve each equation using the “completing the square” method.</w:t>
      </w:r>
    </w:p>
    <w:p w:rsidR="00F24970" w:rsidRDefault="00F24970" w:rsidP="00F24970">
      <w:pPr>
        <w:spacing w:after="0"/>
        <w:rPr>
          <w:sz w:val="32"/>
        </w:rPr>
      </w:pPr>
      <w:r w:rsidRPr="00F24970">
        <w:rPr>
          <w:sz w:val="32"/>
        </w:rPr>
        <w:t>Show all steps!</w:t>
      </w:r>
    </w:p>
    <w:p w:rsidR="00F24970" w:rsidRPr="00F24970" w:rsidRDefault="00F24970" w:rsidP="00F24970">
      <w:pPr>
        <w:spacing w:after="0"/>
        <w:rPr>
          <w:sz w:val="32"/>
        </w:rPr>
      </w:pPr>
      <w:r>
        <w:rPr>
          <w:sz w:val="32"/>
        </w:rPr>
        <w:t xml:space="preserve">4 perfect squares, </w:t>
      </w:r>
      <w:r w:rsidR="00942ED1">
        <w:rPr>
          <w:sz w:val="32"/>
        </w:rPr>
        <w:t>6 fraction answers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942ED1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– 2x – 15 = 0</w:t>
      </w:r>
    </w:p>
    <w:p w:rsidR="00F24970" w:rsidRPr="00F24970" w:rsidRDefault="00F24970" w:rsidP="00F24970">
      <w:pPr>
        <w:pStyle w:val="ListParagraph"/>
        <w:spacing w:after="0"/>
        <w:rPr>
          <w:sz w:val="32"/>
        </w:rPr>
      </w:pPr>
    </w:p>
    <w:p w:rsidR="00F24970" w:rsidRPr="00F24970" w:rsidRDefault="00942ED1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+ 2x = 35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942ED1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2x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+ 8x – 7 = - 2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942ED1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4x</w:t>
      </w:r>
      <w:r w:rsidRPr="00942ED1">
        <w:rPr>
          <w:sz w:val="32"/>
          <w:vertAlign w:val="superscript"/>
        </w:rPr>
        <w:t xml:space="preserve">2 </w:t>
      </w:r>
      <w:r>
        <w:rPr>
          <w:sz w:val="32"/>
        </w:rPr>
        <w:t>– 1 = 8x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942ED1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2x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– 4x + 5 = 6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942ED1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4x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– 6x – 1 = 0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942ED1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+ 2x – 8 = 0</w:t>
      </w:r>
    </w:p>
    <w:p w:rsidR="00F24970" w:rsidRPr="00F24970" w:rsidRDefault="00F24970" w:rsidP="00F24970">
      <w:pPr>
        <w:spacing w:after="0"/>
        <w:rPr>
          <w:sz w:val="32"/>
        </w:rPr>
      </w:pPr>
      <w:bookmarkStart w:id="0" w:name="_GoBack"/>
      <w:bookmarkEnd w:id="0"/>
    </w:p>
    <w:p w:rsidR="00F24970" w:rsidRPr="00F24970" w:rsidRDefault="00942ED1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– 7x = 18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942ED1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3x</w:t>
      </w:r>
      <w:r w:rsidRPr="00942ED1">
        <w:rPr>
          <w:sz w:val="32"/>
          <w:vertAlign w:val="superscript"/>
        </w:rPr>
        <w:t>2</w:t>
      </w:r>
      <w:r>
        <w:rPr>
          <w:sz w:val="32"/>
        </w:rPr>
        <w:t xml:space="preserve"> – 2x – 2 = 4</w:t>
      </w:r>
    </w:p>
    <w:p w:rsid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spacing w:after="0"/>
        <w:rPr>
          <w:sz w:val="32"/>
        </w:rPr>
      </w:pPr>
      <w:r>
        <w:rPr>
          <w:sz w:val="32"/>
        </w:rPr>
        <w:t xml:space="preserve">   10. </w:t>
      </w:r>
      <w:r w:rsidR="00942ED1">
        <w:rPr>
          <w:sz w:val="32"/>
        </w:rPr>
        <w:t>3x</w:t>
      </w:r>
      <w:r w:rsidRPr="00F24970">
        <w:rPr>
          <w:sz w:val="32"/>
          <w:vertAlign w:val="superscript"/>
        </w:rPr>
        <w:t>2</w:t>
      </w:r>
      <w:r w:rsidR="00942ED1">
        <w:rPr>
          <w:sz w:val="32"/>
        </w:rPr>
        <w:t xml:space="preserve"> – 1 = 7x</w:t>
      </w:r>
    </w:p>
    <w:sectPr w:rsidR="00F24970" w:rsidRPr="00F2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C33ED"/>
    <w:multiLevelType w:val="hybridMultilevel"/>
    <w:tmpl w:val="37FA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70"/>
    <w:rsid w:val="000751A4"/>
    <w:rsid w:val="004B2291"/>
    <w:rsid w:val="00942ED1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25C65-DF7A-476D-8DCB-A3964F1C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cp:lastPrinted>2015-12-02T14:15:00Z</cp:lastPrinted>
  <dcterms:created xsi:type="dcterms:W3CDTF">2015-12-09T15:55:00Z</dcterms:created>
  <dcterms:modified xsi:type="dcterms:W3CDTF">2015-12-09T15:55:00Z</dcterms:modified>
</cp:coreProperties>
</file>